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1350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4320"/>
      </w:tblGrid>
      <w:tr w:rsidR="00397E6E" w:rsidRPr="00D66398" w14:paraId="7CDC3768" w14:textId="77777777" w:rsidTr="009A682C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1DBFF471" w14:textId="2FE47B26" w:rsidR="00D66398" w:rsidRPr="00D66398" w:rsidRDefault="00D66398" w:rsidP="00D66398">
            <w:pPr>
              <w:ind w:left="270"/>
            </w:pPr>
            <w:r w:rsidRPr="00D66398">
              <w:rPr>
                <w:noProof/>
              </w:rPr>
              <w:drawing>
                <wp:inline distT="0" distB="0" distL="0" distR="0" wp14:anchorId="289B0A3A" wp14:editId="3F4D4266">
                  <wp:extent cx="2489200" cy="741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68115AFB" w14:textId="6B5537DE" w:rsidR="00D66398" w:rsidRPr="00D66398" w:rsidRDefault="00397E6E" w:rsidP="009D3A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E68CC" wp14:editId="1BC71F8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-537845</wp:posOffset>
                      </wp:positionV>
                      <wp:extent cx="2749550" cy="534035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9550" cy="53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7286E6" w14:textId="77777777" w:rsidR="00397E6E" w:rsidRDefault="00397E6E" w:rsidP="00397E6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C4B4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FCMA Leadership Academy</w:t>
                                  </w:r>
                                </w:p>
                                <w:p w14:paraId="71ADCD44" w14:textId="0B463A45" w:rsidR="00397E6E" w:rsidRPr="007B6DA8" w:rsidRDefault="00397E6E" w:rsidP="00397E6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B6DA8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Front Line Supervisor </w:t>
                                  </w:r>
                                  <w:r w:rsidR="001D0A36" w:rsidRPr="007B6DA8"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E68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.15pt;margin-top:-42.35pt;width:216.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" filled="f" stroked="f">
                      <v:textbox>
                        <w:txbxContent>
                          <w:p w14:paraId="117286E6" w14:textId="77777777" w:rsidR="00397E6E" w:rsidRDefault="00397E6E" w:rsidP="00397E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C4B4C">
                              <w:rPr>
                                <w:b/>
                                <w:sz w:val="32"/>
                                <w:szCs w:val="32"/>
                              </w:rPr>
                              <w:t>FCMA Leadership Academy</w:t>
                            </w:r>
                          </w:p>
                          <w:p w14:paraId="71ADCD44" w14:textId="0B463A45" w:rsidR="00397E6E" w:rsidRPr="007B6DA8" w:rsidRDefault="00397E6E" w:rsidP="00397E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B6DA8">
                              <w:rPr>
                                <w:b/>
                                <w:color w:val="000000" w:themeColor="text1"/>
                              </w:rPr>
                              <w:t xml:space="preserve">Front Line Supervisor </w:t>
                            </w:r>
                            <w:r w:rsidR="001D0A36" w:rsidRPr="007B6DA8"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00AA9" w:rsidRPr="00D66398" w14:paraId="57BA9F64" w14:textId="77777777" w:rsidTr="009A682C">
        <w:tblPrEx>
          <w:tblBorders>
            <w:top w:val="none" w:sz="0" w:space="0" w:color="auto"/>
          </w:tblBorders>
        </w:tblPrEx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C73E6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57439BBE" w14:textId="499E0155" w:rsidR="00100AA9" w:rsidRPr="00100AA9" w:rsidRDefault="00100AA9" w:rsidP="00100AA9">
            <w:pPr>
              <w:ind w:left="9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Register Now For Our N</w:t>
            </w:r>
            <w:r w:rsidR="00C7305B">
              <w:rPr>
                <w:color w:val="FFFFFF" w:themeColor="background1"/>
              </w:rPr>
              <w:t>ew</w:t>
            </w:r>
            <w:r>
              <w:rPr>
                <w:color w:val="FFFFFF" w:themeColor="background1"/>
              </w:rPr>
              <w:t xml:space="preserve"> Program Offering Beginning </w:t>
            </w:r>
            <w:r w:rsidR="00C7305B">
              <w:rPr>
                <w:color w:val="FFFFFF" w:themeColor="background1"/>
              </w:rPr>
              <w:t xml:space="preserve">June </w:t>
            </w:r>
            <w:r w:rsidR="00442C60">
              <w:rPr>
                <w:color w:val="FFFFFF" w:themeColor="background1"/>
              </w:rPr>
              <w:t>14</w:t>
            </w:r>
            <w:r w:rsidR="001D0A36">
              <w:rPr>
                <w:color w:val="FFFFFF" w:themeColor="background1"/>
              </w:rPr>
              <w:t>,</w:t>
            </w:r>
            <w:r>
              <w:rPr>
                <w:color w:val="FFFFFF" w:themeColor="background1"/>
              </w:rPr>
              <w:t xml:space="preserve"> 2022</w:t>
            </w:r>
          </w:p>
        </w:tc>
      </w:tr>
      <w:tr w:rsidR="00D66398" w:rsidRPr="00D66398" w14:paraId="3C93DF0D" w14:textId="77777777" w:rsidTr="009A682C">
        <w:tblPrEx>
          <w:tblBorders>
            <w:top w:val="none" w:sz="0" w:space="0" w:color="auto"/>
          </w:tblBorders>
        </w:tblPrEx>
        <w:tc>
          <w:tcPr>
            <w:tcW w:w="11340" w:type="dxa"/>
            <w:gridSpan w:val="2"/>
            <w:tcBorders>
              <w:top w:val="single" w:sz="8" w:space="0" w:color="3266FF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2D81913A" w14:textId="158C2B07" w:rsidR="009D3AA7" w:rsidRPr="00764ADD" w:rsidRDefault="009D3AA7" w:rsidP="00D66398">
            <w:pPr>
              <w:rPr>
                <w:b/>
                <w:bCs/>
                <w:sz w:val="20"/>
                <w:szCs w:val="20"/>
              </w:rPr>
            </w:pPr>
          </w:p>
          <w:p w14:paraId="5EAD2600" w14:textId="70528E06" w:rsidR="009D3AA7" w:rsidRPr="00100AA9" w:rsidRDefault="0025264C" w:rsidP="009D3AA7">
            <w:pPr>
              <w:jc w:val="center"/>
              <w:rPr>
                <w:b/>
                <w:bCs/>
                <w:sz w:val="32"/>
                <w:szCs w:val="32"/>
              </w:rPr>
            </w:pPr>
            <w:r w:rsidRPr="00100AA9">
              <w:rPr>
                <w:b/>
                <w:bCs/>
                <w:sz w:val="32"/>
                <w:szCs w:val="32"/>
              </w:rPr>
              <w:t xml:space="preserve">Announcing </w:t>
            </w:r>
            <w:r w:rsidR="007B6DA8">
              <w:rPr>
                <w:b/>
                <w:bCs/>
                <w:sz w:val="32"/>
                <w:szCs w:val="32"/>
              </w:rPr>
              <w:t>O</w:t>
            </w:r>
            <w:r w:rsidRPr="00100AA9">
              <w:rPr>
                <w:b/>
                <w:bCs/>
                <w:sz w:val="32"/>
                <w:szCs w:val="32"/>
              </w:rPr>
              <w:t>ur</w:t>
            </w:r>
            <w:r w:rsidR="005C4A3D" w:rsidRPr="00100AA9">
              <w:rPr>
                <w:b/>
                <w:bCs/>
                <w:sz w:val="32"/>
                <w:szCs w:val="32"/>
              </w:rPr>
              <w:t xml:space="preserve"> 202</w:t>
            </w:r>
            <w:r w:rsidR="00442C60">
              <w:rPr>
                <w:b/>
                <w:bCs/>
                <w:sz w:val="32"/>
                <w:szCs w:val="32"/>
              </w:rPr>
              <w:t>3</w:t>
            </w:r>
            <w:r w:rsidR="00D66398" w:rsidRPr="00100AA9">
              <w:rPr>
                <w:b/>
                <w:bCs/>
                <w:sz w:val="32"/>
                <w:szCs w:val="32"/>
              </w:rPr>
              <w:t xml:space="preserve"> FCMA Leadership Academy </w:t>
            </w:r>
          </w:p>
          <w:p w14:paraId="6FBD4BB5" w14:textId="7AFD5E65" w:rsidR="0045277C" w:rsidRDefault="006E5D51" w:rsidP="00764A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Summer </w:t>
            </w:r>
            <w:r w:rsidR="00B82C96" w:rsidRPr="007B6DA8">
              <w:rPr>
                <w:b/>
                <w:bCs/>
                <w:color w:val="000000" w:themeColor="text1"/>
                <w:sz w:val="32"/>
                <w:szCs w:val="32"/>
              </w:rPr>
              <w:t xml:space="preserve">Front Line Supervisor </w:t>
            </w:r>
            <w:r w:rsidR="00182305" w:rsidRPr="007B6DA8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DB3DE6" w:rsidRPr="00BB59F8">
              <w:rPr>
                <w:b/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r w:rsidR="00397E6E" w:rsidRPr="0043273C">
              <w:rPr>
                <w:b/>
                <w:bCs/>
                <w:sz w:val="32"/>
                <w:szCs w:val="32"/>
              </w:rPr>
              <w:t xml:space="preserve">Leadership </w:t>
            </w:r>
            <w:r w:rsidR="00C87347" w:rsidRPr="0043273C">
              <w:rPr>
                <w:b/>
                <w:bCs/>
                <w:sz w:val="32"/>
                <w:szCs w:val="32"/>
              </w:rPr>
              <w:t>Training P</w:t>
            </w:r>
            <w:r w:rsidR="00E719C1" w:rsidRPr="0043273C">
              <w:rPr>
                <w:b/>
                <w:bCs/>
                <w:sz w:val="32"/>
                <w:szCs w:val="32"/>
              </w:rPr>
              <w:t>rogram</w:t>
            </w:r>
          </w:p>
          <w:p w14:paraId="5E369BF2" w14:textId="77777777" w:rsidR="009D3AA7" w:rsidRPr="00803691" w:rsidRDefault="009D3AA7" w:rsidP="00803691">
            <w:pPr>
              <w:rPr>
                <w:b/>
                <w:bCs/>
              </w:rPr>
            </w:pPr>
          </w:p>
          <w:p w14:paraId="25C85F7B" w14:textId="7998735F" w:rsidR="00750B5D" w:rsidRDefault="00803691" w:rsidP="00750B5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Based on the long-running success</w:t>
            </w:r>
            <w:r w:rsidR="00884EA7">
              <w:rPr>
                <w:b/>
                <w:bCs/>
                <w:color w:val="000000" w:themeColor="text1"/>
                <w:sz w:val="20"/>
                <w:szCs w:val="20"/>
              </w:rPr>
              <w:t xml:space="preserve"> and extremely favorable feedback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of the Front Line Supervisor 1 leadership training program, FCMA is excited to </w:t>
            </w:r>
            <w:r w:rsidR="00BB59F8">
              <w:rPr>
                <w:b/>
                <w:bCs/>
                <w:color w:val="000000" w:themeColor="text1"/>
                <w:sz w:val="20"/>
                <w:szCs w:val="20"/>
              </w:rPr>
              <w:t xml:space="preserve">launch the </w:t>
            </w:r>
            <w:r w:rsidR="00884EA7">
              <w:rPr>
                <w:b/>
                <w:bCs/>
                <w:color w:val="000000" w:themeColor="text1"/>
                <w:sz w:val="20"/>
                <w:szCs w:val="20"/>
              </w:rPr>
              <w:t>next-level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Front Line Supervisor 2 class series.</w:t>
            </w:r>
            <w:r w:rsidR="00750B5D">
              <w:rPr>
                <w:b/>
                <w:bCs/>
                <w:color w:val="000000" w:themeColor="text1"/>
                <w:sz w:val="20"/>
                <w:szCs w:val="20"/>
              </w:rPr>
              <w:t xml:space="preserve">  This new program </w:t>
            </w:r>
            <w:r w:rsidR="00182305" w:rsidRPr="001F1C17">
              <w:rPr>
                <w:b/>
                <w:bCs/>
                <w:color w:val="000000" w:themeColor="text1"/>
                <w:sz w:val="20"/>
                <w:szCs w:val="20"/>
              </w:rPr>
              <w:t xml:space="preserve">curriculum is designed </w:t>
            </w:r>
            <w:r w:rsidR="00570000">
              <w:rPr>
                <w:b/>
                <w:bCs/>
                <w:color w:val="000000" w:themeColor="text1"/>
                <w:sz w:val="20"/>
                <w:szCs w:val="20"/>
              </w:rPr>
              <w:t>to bridge a leadership gap that exist</w:t>
            </w:r>
            <w:r w:rsidR="00BB59F8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570000">
              <w:rPr>
                <w:b/>
                <w:bCs/>
                <w:color w:val="000000" w:themeColor="text1"/>
                <w:sz w:val="20"/>
                <w:szCs w:val="20"/>
              </w:rPr>
              <w:t xml:space="preserve"> between the Front Line Supervisor 1 and Mid-Level Manager programs.  Class content is designed </w:t>
            </w:r>
            <w:r w:rsidR="00182305" w:rsidRPr="001F1C17">
              <w:rPr>
                <w:b/>
                <w:bCs/>
                <w:color w:val="000000" w:themeColor="text1"/>
                <w:sz w:val="20"/>
                <w:szCs w:val="20"/>
              </w:rPr>
              <w:t xml:space="preserve">to build upon the leadership skills introduced in the Front Line Supervisor 1 </w:t>
            </w:r>
            <w:r w:rsidR="00570000" w:rsidRPr="001F1C17">
              <w:rPr>
                <w:b/>
                <w:bCs/>
                <w:color w:val="000000" w:themeColor="text1"/>
                <w:sz w:val="20"/>
                <w:szCs w:val="20"/>
              </w:rPr>
              <w:t>program</w:t>
            </w:r>
            <w:r w:rsidR="00570000">
              <w:rPr>
                <w:b/>
                <w:bCs/>
                <w:color w:val="000000" w:themeColor="text1"/>
                <w:sz w:val="20"/>
                <w:szCs w:val="20"/>
              </w:rPr>
              <w:t xml:space="preserve"> and</w:t>
            </w:r>
            <w:r w:rsidR="00884EA7">
              <w:rPr>
                <w:b/>
                <w:bCs/>
                <w:color w:val="000000" w:themeColor="text1"/>
                <w:sz w:val="20"/>
                <w:szCs w:val="20"/>
              </w:rPr>
              <w:t xml:space="preserve"> expand the participant’s ability to apply those skills in their daily job.</w:t>
            </w:r>
            <w:r w:rsidR="00182305" w:rsidRPr="001F1C17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750B5D" w:rsidRPr="00750B5D">
              <w:rPr>
                <w:b/>
                <w:bCs/>
                <w:color w:val="000000" w:themeColor="text1"/>
                <w:sz w:val="20"/>
                <w:szCs w:val="20"/>
              </w:rPr>
              <w:t>The target audience for this training includes Front Line Supervisors</w:t>
            </w:r>
            <w:r w:rsidR="00750B5D">
              <w:rPr>
                <w:b/>
                <w:bCs/>
                <w:color w:val="000000" w:themeColor="text1"/>
                <w:sz w:val="20"/>
                <w:szCs w:val="20"/>
              </w:rPr>
              <w:t xml:space="preserve"> and </w:t>
            </w:r>
            <w:r w:rsidR="00750B5D" w:rsidRPr="00750B5D">
              <w:rPr>
                <w:b/>
                <w:bCs/>
                <w:color w:val="000000" w:themeColor="text1"/>
                <w:sz w:val="20"/>
                <w:szCs w:val="20"/>
              </w:rPr>
              <w:t>Team Leaders</w:t>
            </w:r>
            <w:r w:rsidR="00750B5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84EA7">
              <w:rPr>
                <w:b/>
                <w:bCs/>
                <w:color w:val="000000" w:themeColor="text1"/>
                <w:sz w:val="20"/>
                <w:szCs w:val="20"/>
              </w:rPr>
              <w:t>who</w:t>
            </w:r>
            <w:r w:rsidR="00750B5D">
              <w:rPr>
                <w:b/>
                <w:bCs/>
                <w:color w:val="000000" w:themeColor="text1"/>
                <w:sz w:val="20"/>
                <w:szCs w:val="20"/>
              </w:rPr>
              <w:t xml:space="preserve"> have </w:t>
            </w:r>
            <w:r w:rsidR="00884EA7">
              <w:rPr>
                <w:b/>
                <w:bCs/>
                <w:color w:val="000000" w:themeColor="text1"/>
                <w:sz w:val="20"/>
                <w:szCs w:val="20"/>
              </w:rPr>
              <w:t xml:space="preserve">successfully </w:t>
            </w:r>
            <w:r w:rsidR="00750B5D">
              <w:rPr>
                <w:b/>
                <w:bCs/>
                <w:color w:val="000000" w:themeColor="text1"/>
                <w:sz w:val="20"/>
                <w:szCs w:val="20"/>
              </w:rPr>
              <w:t xml:space="preserve">completed the </w:t>
            </w:r>
            <w:r w:rsidR="00570000">
              <w:rPr>
                <w:b/>
                <w:bCs/>
                <w:color w:val="000000" w:themeColor="text1"/>
                <w:sz w:val="20"/>
                <w:szCs w:val="20"/>
              </w:rPr>
              <w:t xml:space="preserve">FCMA </w:t>
            </w:r>
            <w:r w:rsidR="00750B5D">
              <w:rPr>
                <w:b/>
                <w:bCs/>
                <w:color w:val="000000" w:themeColor="text1"/>
                <w:sz w:val="20"/>
                <w:szCs w:val="20"/>
              </w:rPr>
              <w:t xml:space="preserve">Front Line Supervisor 1 training. </w:t>
            </w:r>
          </w:p>
          <w:p w14:paraId="3CD06824" w14:textId="77777777" w:rsidR="00750B5D" w:rsidRPr="00750B5D" w:rsidRDefault="00750B5D" w:rsidP="00750B5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554E5C8" w14:textId="7722895E" w:rsidR="009A682C" w:rsidRDefault="00182305" w:rsidP="001823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1C17">
              <w:rPr>
                <w:b/>
                <w:bCs/>
                <w:color w:val="000000" w:themeColor="text1"/>
                <w:sz w:val="20"/>
                <w:szCs w:val="20"/>
              </w:rPr>
              <w:t xml:space="preserve">The program will focus on critical </w:t>
            </w:r>
            <w:r w:rsidR="00750B5D">
              <w:rPr>
                <w:b/>
                <w:bCs/>
                <w:color w:val="000000" w:themeColor="text1"/>
                <w:sz w:val="20"/>
                <w:szCs w:val="20"/>
              </w:rPr>
              <w:t xml:space="preserve">leadership </w:t>
            </w:r>
            <w:r w:rsidRPr="001F1C17">
              <w:rPr>
                <w:b/>
                <w:bCs/>
                <w:color w:val="000000" w:themeColor="text1"/>
                <w:sz w:val="20"/>
                <w:szCs w:val="20"/>
              </w:rPr>
              <w:t xml:space="preserve">skills including </w:t>
            </w:r>
            <w:r w:rsidR="009A682C">
              <w:rPr>
                <w:b/>
                <w:bCs/>
                <w:color w:val="000000" w:themeColor="text1"/>
                <w:sz w:val="20"/>
                <w:szCs w:val="20"/>
              </w:rPr>
              <w:t>the following:</w:t>
            </w:r>
          </w:p>
          <w:p w14:paraId="4CA4865F" w14:textId="43A7EF4B" w:rsidR="00F82AC2" w:rsidRPr="00F82AC2" w:rsidRDefault="00F82AC2" w:rsidP="00F82AC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82AC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Extreme Ownership &amp; Emotional Intelligence</w:t>
            </w:r>
          </w:p>
          <w:p w14:paraId="16818BAE" w14:textId="3D555830" w:rsidR="00F82AC2" w:rsidRPr="00F82AC2" w:rsidRDefault="00F82AC2" w:rsidP="00F82AC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82AC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Energizing &amp; Motivating People </w:t>
            </w:r>
          </w:p>
          <w:p w14:paraId="02D8616A" w14:textId="4A6FDB2A" w:rsidR="00F82AC2" w:rsidRPr="00F82AC2" w:rsidRDefault="00F82AC2" w:rsidP="00F82AC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82AC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One-On-One Coaching Sessions </w:t>
            </w:r>
          </w:p>
          <w:p w14:paraId="421DD2C2" w14:textId="458A7320" w:rsidR="00F82AC2" w:rsidRPr="00F82AC2" w:rsidRDefault="00F82AC2" w:rsidP="00F82AC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82AC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Developing &amp; Leading High Performing Teams </w:t>
            </w:r>
          </w:p>
          <w:p w14:paraId="4F341A10" w14:textId="541620C7" w:rsidR="00F82AC2" w:rsidRPr="00F82AC2" w:rsidRDefault="00F82AC2" w:rsidP="00F82AC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82AC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 Making Accountability Real </w:t>
            </w:r>
          </w:p>
          <w:p w14:paraId="429F68C2" w14:textId="0768ECE3" w:rsidR="00F82AC2" w:rsidRPr="00F82AC2" w:rsidRDefault="00F82AC2" w:rsidP="00F82AC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82AC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 Developing A Highly Effective Coaching Habit </w:t>
            </w:r>
          </w:p>
          <w:p w14:paraId="4AB968AC" w14:textId="58EC3FEE" w:rsidR="00F82AC2" w:rsidRPr="00F82AC2" w:rsidRDefault="00F82AC2" w:rsidP="00F82AC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82AC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Planning, Communicating &amp; Delivering Results </w:t>
            </w:r>
          </w:p>
          <w:p w14:paraId="55F8BB52" w14:textId="77777777" w:rsidR="009A682C" w:rsidRDefault="009A682C" w:rsidP="009A682C">
            <w:pPr>
              <w:pStyle w:val="ListParagraph"/>
              <w:ind w:right="-1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87834E5" w14:textId="7D3D91B0" w:rsidR="00182305" w:rsidRPr="009A682C" w:rsidRDefault="006C4134" w:rsidP="009A68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Throughout the program, participants will be exposed to multiple leadership reference materials that will be </w:t>
            </w:r>
            <w:r w:rsidR="00570000">
              <w:rPr>
                <w:b/>
                <w:bCs/>
                <w:color w:val="000000" w:themeColor="text1"/>
                <w:sz w:val="20"/>
                <w:szCs w:val="20"/>
              </w:rPr>
              <w:t>incorporated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in</w:t>
            </w:r>
            <w:r w:rsidR="00570000">
              <w:rPr>
                <w:b/>
                <w:bCs/>
                <w:color w:val="000000" w:themeColor="text1"/>
                <w:sz w:val="20"/>
                <w:szCs w:val="20"/>
              </w:rPr>
              <w:t>to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class discussions.  </w:t>
            </w:r>
            <w:r w:rsidR="00182305" w:rsidRPr="009A682C">
              <w:rPr>
                <w:b/>
                <w:bCs/>
                <w:color w:val="000000" w:themeColor="text1"/>
                <w:sz w:val="20"/>
                <w:szCs w:val="20"/>
              </w:rPr>
              <w:t>During each class, students will participate in extensive exercises/practices, role</w:t>
            </w:r>
            <w:r w:rsidR="001F1C17" w:rsidRPr="009A682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82305" w:rsidRPr="009A682C">
              <w:rPr>
                <w:b/>
                <w:bCs/>
                <w:color w:val="000000" w:themeColor="text1"/>
                <w:sz w:val="20"/>
                <w:szCs w:val="20"/>
              </w:rPr>
              <w:t xml:space="preserve">plays and case studies to help them </w:t>
            </w:r>
            <w:r w:rsidR="00884EA7" w:rsidRPr="009A682C">
              <w:rPr>
                <w:b/>
                <w:bCs/>
                <w:color w:val="000000" w:themeColor="text1"/>
                <w:sz w:val="20"/>
                <w:szCs w:val="20"/>
              </w:rPr>
              <w:t xml:space="preserve">learn how to </w:t>
            </w:r>
            <w:r w:rsidR="00182305" w:rsidRPr="009A682C">
              <w:rPr>
                <w:b/>
                <w:bCs/>
                <w:color w:val="000000" w:themeColor="text1"/>
                <w:sz w:val="20"/>
                <w:szCs w:val="20"/>
              </w:rPr>
              <w:t xml:space="preserve">apply these leadership skills on the job.  In addition, each student will participate in a one-on-one coaching session that will include private feedback and coaching </w:t>
            </w:r>
            <w:r w:rsidR="00884EA7" w:rsidRPr="009A682C">
              <w:rPr>
                <w:b/>
                <w:bCs/>
                <w:color w:val="000000" w:themeColor="text1"/>
                <w:sz w:val="20"/>
                <w:szCs w:val="20"/>
              </w:rPr>
              <w:t xml:space="preserve">based </w:t>
            </w:r>
            <w:r w:rsidR="00182305" w:rsidRPr="009A682C">
              <w:rPr>
                <w:b/>
                <w:bCs/>
                <w:color w:val="000000" w:themeColor="text1"/>
                <w:sz w:val="20"/>
                <w:szCs w:val="20"/>
              </w:rPr>
              <w:t xml:space="preserve">on their </w:t>
            </w:r>
            <w:r w:rsidR="00884EA7" w:rsidRPr="009A682C">
              <w:rPr>
                <w:b/>
                <w:bCs/>
                <w:color w:val="000000" w:themeColor="text1"/>
                <w:sz w:val="20"/>
                <w:szCs w:val="20"/>
              </w:rPr>
              <w:t xml:space="preserve">personal </w:t>
            </w:r>
            <w:r w:rsidR="00182305" w:rsidRPr="009A682C">
              <w:rPr>
                <w:b/>
                <w:bCs/>
                <w:color w:val="000000" w:themeColor="text1"/>
                <w:sz w:val="20"/>
                <w:szCs w:val="20"/>
              </w:rPr>
              <w:t xml:space="preserve">360-feedback evaluation tool. </w:t>
            </w:r>
            <w:r w:rsidR="00570000">
              <w:rPr>
                <w:b/>
                <w:bCs/>
                <w:color w:val="000000" w:themeColor="text1"/>
                <w:sz w:val="20"/>
                <w:szCs w:val="20"/>
              </w:rPr>
              <w:t xml:space="preserve"> At the conclusion of the program, </w:t>
            </w:r>
            <w:r w:rsidR="00991254">
              <w:rPr>
                <w:b/>
                <w:bCs/>
                <w:color w:val="000000" w:themeColor="text1"/>
                <w:sz w:val="20"/>
                <w:szCs w:val="20"/>
              </w:rPr>
              <w:t xml:space="preserve">each </w:t>
            </w:r>
            <w:r w:rsidR="00570000">
              <w:rPr>
                <w:b/>
                <w:bCs/>
                <w:color w:val="000000" w:themeColor="text1"/>
                <w:sz w:val="20"/>
                <w:szCs w:val="20"/>
              </w:rPr>
              <w:t xml:space="preserve">student will be </w:t>
            </w:r>
            <w:r w:rsidR="00991254">
              <w:rPr>
                <w:b/>
                <w:bCs/>
                <w:color w:val="000000" w:themeColor="text1"/>
                <w:sz w:val="20"/>
                <w:szCs w:val="20"/>
              </w:rPr>
              <w:t>asked</w:t>
            </w:r>
            <w:r w:rsidR="00570000">
              <w:rPr>
                <w:b/>
                <w:bCs/>
                <w:color w:val="000000" w:themeColor="text1"/>
                <w:sz w:val="20"/>
                <w:szCs w:val="20"/>
              </w:rPr>
              <w:t xml:space="preserve"> to report out to the class </w:t>
            </w:r>
            <w:r w:rsidR="00991254">
              <w:rPr>
                <w:b/>
                <w:bCs/>
                <w:color w:val="000000" w:themeColor="text1"/>
                <w:sz w:val="20"/>
                <w:szCs w:val="20"/>
              </w:rPr>
              <w:t xml:space="preserve">at a graduation event </w:t>
            </w:r>
            <w:r w:rsidR="00570000">
              <w:rPr>
                <w:b/>
                <w:bCs/>
                <w:color w:val="000000" w:themeColor="text1"/>
                <w:sz w:val="20"/>
                <w:szCs w:val="20"/>
              </w:rPr>
              <w:t xml:space="preserve">a success story that represents something </w:t>
            </w:r>
            <w:r w:rsidR="00991254">
              <w:rPr>
                <w:b/>
                <w:bCs/>
                <w:color w:val="000000" w:themeColor="text1"/>
                <w:sz w:val="20"/>
                <w:szCs w:val="20"/>
              </w:rPr>
              <w:t>new they have implemented as a result of taking this class.</w:t>
            </w:r>
          </w:p>
          <w:p w14:paraId="7112419E" w14:textId="77777777" w:rsidR="00803691" w:rsidRDefault="00803691" w:rsidP="001823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05160B8" w14:textId="0D543BB5" w:rsidR="00803691" w:rsidRPr="00803691" w:rsidRDefault="00182305" w:rsidP="0080369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1C17">
              <w:rPr>
                <w:b/>
                <w:bCs/>
                <w:color w:val="000000" w:themeColor="text1"/>
                <w:sz w:val="20"/>
                <w:szCs w:val="20"/>
              </w:rPr>
              <w:t xml:space="preserve">The curriculum will include a kick-off orientation plus six classes that will be completed over a 3-month schedule and </w:t>
            </w:r>
            <w:r w:rsidR="00884EA7">
              <w:rPr>
                <w:b/>
                <w:bCs/>
                <w:color w:val="000000" w:themeColor="text1"/>
                <w:sz w:val="20"/>
                <w:szCs w:val="20"/>
              </w:rPr>
              <w:t xml:space="preserve">conclude with </w:t>
            </w:r>
            <w:r w:rsidRPr="001F1C17">
              <w:rPr>
                <w:b/>
                <w:bCs/>
                <w:color w:val="000000" w:themeColor="text1"/>
                <w:sz w:val="20"/>
                <w:szCs w:val="20"/>
              </w:rPr>
              <w:t xml:space="preserve">a graduation event.  Each class will be a 4-hour </w:t>
            </w:r>
            <w:r w:rsidR="009A682C">
              <w:rPr>
                <w:b/>
                <w:bCs/>
                <w:color w:val="000000" w:themeColor="text1"/>
                <w:sz w:val="20"/>
                <w:szCs w:val="20"/>
              </w:rPr>
              <w:t xml:space="preserve">class </w:t>
            </w:r>
            <w:r w:rsidRPr="001F1C17">
              <w:rPr>
                <w:b/>
                <w:bCs/>
                <w:color w:val="000000" w:themeColor="text1"/>
                <w:sz w:val="20"/>
                <w:szCs w:val="20"/>
              </w:rPr>
              <w:t xml:space="preserve">session with one class taking place class approximately every two weeks.  When possible, </w:t>
            </w:r>
            <w:r w:rsidR="006C4134">
              <w:rPr>
                <w:b/>
                <w:bCs/>
                <w:color w:val="000000" w:themeColor="text1"/>
                <w:sz w:val="20"/>
                <w:szCs w:val="20"/>
              </w:rPr>
              <w:t xml:space="preserve">additional class time will be scheduled to include touring of </w:t>
            </w:r>
            <w:r w:rsidRPr="001F1C17">
              <w:rPr>
                <w:b/>
                <w:bCs/>
                <w:color w:val="000000" w:themeColor="text1"/>
                <w:sz w:val="20"/>
                <w:szCs w:val="20"/>
              </w:rPr>
              <w:t>FCMA member locations and interactions with their leadership teams</w:t>
            </w:r>
            <w:r w:rsidR="006C4134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1F1C17">
              <w:rPr>
                <w:b/>
                <w:bCs/>
                <w:color w:val="000000" w:themeColor="text1"/>
                <w:sz w:val="20"/>
                <w:szCs w:val="20"/>
              </w:rPr>
              <w:t xml:space="preserve">  In between classes, there will be homework assignments and contact made between participants and the instructor to enhance the participant learning experience.  </w:t>
            </w:r>
            <w:r w:rsidR="00803691" w:rsidRPr="00803691">
              <w:rPr>
                <w:b/>
                <w:bCs/>
                <w:color w:val="000000" w:themeColor="text1"/>
                <w:sz w:val="20"/>
                <w:szCs w:val="20"/>
              </w:rPr>
              <w:t>Tuition cost is $2,</w:t>
            </w:r>
            <w:r w:rsidR="00921630">
              <w:rPr>
                <w:b/>
                <w:bCs/>
                <w:color w:val="000000" w:themeColor="text1"/>
                <w:sz w:val="20"/>
                <w:szCs w:val="20"/>
              </w:rPr>
              <w:t>65</w:t>
            </w:r>
            <w:r w:rsidR="00803691" w:rsidRPr="00803691">
              <w:rPr>
                <w:b/>
                <w:bCs/>
                <w:color w:val="000000" w:themeColor="text1"/>
                <w:sz w:val="20"/>
                <w:szCs w:val="20"/>
              </w:rPr>
              <w:t>0 per student all-inclusive for FCMA member companies and $</w:t>
            </w:r>
            <w:r w:rsidR="00921630">
              <w:rPr>
                <w:b/>
                <w:bCs/>
                <w:color w:val="000000" w:themeColor="text1"/>
                <w:sz w:val="20"/>
                <w:szCs w:val="20"/>
              </w:rPr>
              <w:t>3,445</w:t>
            </w:r>
            <w:r w:rsidR="00803691" w:rsidRPr="00803691">
              <w:rPr>
                <w:b/>
                <w:bCs/>
                <w:color w:val="000000" w:themeColor="text1"/>
                <w:sz w:val="20"/>
                <w:szCs w:val="20"/>
              </w:rPr>
              <w:t xml:space="preserve"> for non-members. </w:t>
            </w:r>
          </w:p>
          <w:p w14:paraId="7239A4E7" w14:textId="77777777" w:rsidR="00182305" w:rsidRPr="00182305" w:rsidRDefault="00182305" w:rsidP="00D66398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7AA1F647" w14:textId="77777777" w:rsidR="00D66398" w:rsidRPr="001F1C17" w:rsidRDefault="00D66398" w:rsidP="00D66398">
            <w:pPr>
              <w:rPr>
                <w:color w:val="000000" w:themeColor="text1"/>
                <w:sz w:val="20"/>
                <w:szCs w:val="20"/>
              </w:rPr>
            </w:pPr>
            <w:r w:rsidRPr="001F1C17">
              <w:rPr>
                <w:b/>
                <w:bCs/>
                <w:color w:val="000000" w:themeColor="text1"/>
                <w:sz w:val="20"/>
                <w:szCs w:val="20"/>
              </w:rPr>
              <w:t>The program schedule is as follows:</w:t>
            </w:r>
          </w:p>
          <w:p w14:paraId="327202BF" w14:textId="00180551" w:rsidR="00D66398" w:rsidRDefault="00857111" w:rsidP="00D66398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June 14--</w:t>
            </w:r>
            <w:r w:rsidR="00C87347" w:rsidRPr="00570000">
              <w:rPr>
                <w:b/>
                <w:color w:val="000000" w:themeColor="text1"/>
                <w:sz w:val="20"/>
                <w:szCs w:val="20"/>
              </w:rPr>
              <w:t>Kick-off Event</w:t>
            </w:r>
          </w:p>
          <w:p w14:paraId="6376DC0A" w14:textId="10F1351F" w:rsidR="00F82AC2" w:rsidRPr="00F82AC2" w:rsidRDefault="00857111" w:rsidP="00F82AC2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June 28--</w:t>
            </w:r>
            <w:r w:rsidR="00F82AC2" w:rsidRPr="00F82AC2">
              <w:rPr>
                <w:b/>
                <w:color w:val="000000" w:themeColor="text1"/>
                <w:sz w:val="20"/>
                <w:szCs w:val="20"/>
              </w:rPr>
              <w:t>Session 1 Bringing Extreme Ownership To Your Supervisory Role </w:t>
            </w:r>
          </w:p>
          <w:p w14:paraId="1196F31A" w14:textId="6CCC03AA" w:rsidR="00F82AC2" w:rsidRPr="00F82AC2" w:rsidRDefault="00543A01" w:rsidP="00F82AC2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July 12--</w:t>
            </w:r>
            <w:r w:rsidR="00F82AC2" w:rsidRPr="00F82AC2">
              <w:rPr>
                <w:b/>
                <w:color w:val="000000" w:themeColor="text1"/>
                <w:sz w:val="20"/>
                <w:szCs w:val="20"/>
              </w:rPr>
              <w:t>Session 2 Leading With A Purpose—Energizing &amp; Motivating People </w:t>
            </w:r>
          </w:p>
          <w:p w14:paraId="73D01C9F" w14:textId="5E24D621" w:rsidR="00F82AC2" w:rsidRPr="00F82AC2" w:rsidRDefault="00543A01" w:rsidP="00F82AC2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July 13-</w:t>
            </w:r>
            <w:r w:rsidR="00AC3015">
              <w:rPr>
                <w:b/>
                <w:color w:val="000000" w:themeColor="text1"/>
                <w:sz w:val="20"/>
                <w:szCs w:val="20"/>
              </w:rPr>
              <w:t>August 1--</w:t>
            </w:r>
            <w:r w:rsidR="00F82AC2" w:rsidRPr="00F82AC2">
              <w:rPr>
                <w:b/>
                <w:color w:val="000000" w:themeColor="text1"/>
                <w:sz w:val="20"/>
                <w:szCs w:val="20"/>
              </w:rPr>
              <w:t>One-On-One Coaching Sessions </w:t>
            </w:r>
          </w:p>
          <w:p w14:paraId="11E6EBD0" w14:textId="4F60CA96" w:rsidR="00F82AC2" w:rsidRPr="00F82AC2" w:rsidRDefault="00AC3015" w:rsidP="00F82AC2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August 2--</w:t>
            </w:r>
            <w:r w:rsidR="00F82AC2" w:rsidRPr="00F82AC2">
              <w:rPr>
                <w:b/>
                <w:color w:val="000000" w:themeColor="text1"/>
                <w:sz w:val="20"/>
                <w:szCs w:val="20"/>
              </w:rPr>
              <w:t>Session 3 Developing &amp; Leading High Performing Teams </w:t>
            </w:r>
          </w:p>
          <w:p w14:paraId="5B7E5BF6" w14:textId="0EC39719" w:rsidR="00F82AC2" w:rsidRPr="00F82AC2" w:rsidRDefault="00134F4A" w:rsidP="00F82AC2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August 16--</w:t>
            </w:r>
            <w:r w:rsidR="00F82AC2" w:rsidRPr="00F82AC2">
              <w:rPr>
                <w:b/>
                <w:color w:val="000000" w:themeColor="text1"/>
                <w:sz w:val="20"/>
                <w:szCs w:val="20"/>
              </w:rPr>
              <w:t>Session 4 Making Accountability Real </w:t>
            </w:r>
          </w:p>
          <w:p w14:paraId="60DDFA7F" w14:textId="36CD2C0B" w:rsidR="00F82AC2" w:rsidRPr="00F82AC2" w:rsidRDefault="00134F4A" w:rsidP="00F82AC2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August 30--</w:t>
            </w:r>
            <w:r w:rsidR="00F82AC2" w:rsidRPr="00F82AC2">
              <w:rPr>
                <w:b/>
                <w:color w:val="000000" w:themeColor="text1"/>
                <w:sz w:val="20"/>
                <w:szCs w:val="20"/>
              </w:rPr>
              <w:t>Session 5 Developing A Highly Effective Coaching Habit </w:t>
            </w:r>
          </w:p>
          <w:p w14:paraId="55C96117" w14:textId="77777777" w:rsidR="007B31EA" w:rsidRDefault="007B31EA" w:rsidP="007B31EA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September 13--</w:t>
            </w:r>
            <w:r w:rsidR="00F82AC2" w:rsidRPr="00F82AC2">
              <w:rPr>
                <w:b/>
                <w:color w:val="000000" w:themeColor="text1"/>
                <w:sz w:val="20"/>
                <w:szCs w:val="20"/>
              </w:rPr>
              <w:t>Session 6 Planning, Communicating &amp; Delivering Results </w:t>
            </w:r>
          </w:p>
          <w:p w14:paraId="0E84E7FF" w14:textId="3F738A2D" w:rsidR="00F82AC2" w:rsidRPr="007B31EA" w:rsidRDefault="00400E30" w:rsidP="007B31EA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September 20--</w:t>
            </w:r>
            <w:r w:rsidR="00F82AC2" w:rsidRPr="007B31EA">
              <w:rPr>
                <w:b/>
                <w:color w:val="000000" w:themeColor="text1"/>
                <w:sz w:val="20"/>
                <w:szCs w:val="20"/>
              </w:rPr>
              <w:t>Graduation Event </w:t>
            </w:r>
          </w:p>
          <w:p w14:paraId="4FA0830B" w14:textId="3961F566" w:rsidR="00B833E9" w:rsidRPr="00F82AC2" w:rsidRDefault="00B833E9" w:rsidP="00F82AC2">
            <w:pPr>
              <w:rPr>
                <w:sz w:val="20"/>
                <w:szCs w:val="20"/>
              </w:rPr>
            </w:pPr>
          </w:p>
          <w:p w14:paraId="5CB10D36" w14:textId="3DECF7DE" w:rsidR="001A3439" w:rsidRDefault="00B833E9" w:rsidP="00C54F7F">
            <w:pPr>
              <w:rPr>
                <w:b/>
                <w:bCs/>
                <w:sz w:val="20"/>
                <w:szCs w:val="20"/>
              </w:rPr>
            </w:pPr>
            <w:r w:rsidRPr="00165F70">
              <w:rPr>
                <w:b/>
                <w:bCs/>
                <w:sz w:val="20"/>
                <w:szCs w:val="20"/>
              </w:rPr>
              <w:t>We are now taki</w:t>
            </w:r>
            <w:r>
              <w:rPr>
                <w:b/>
                <w:bCs/>
                <w:sz w:val="20"/>
                <w:szCs w:val="20"/>
              </w:rPr>
              <w:t>ng on-line registrations for the</w:t>
            </w:r>
            <w:r w:rsidR="00F82AC2">
              <w:rPr>
                <w:b/>
                <w:bCs/>
                <w:sz w:val="20"/>
                <w:szCs w:val="20"/>
              </w:rPr>
              <w:t xml:space="preserve"> Summer 2023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76F">
              <w:rPr>
                <w:b/>
                <w:bCs/>
                <w:iCs/>
                <w:sz w:val="20"/>
                <w:szCs w:val="20"/>
              </w:rPr>
              <w:t xml:space="preserve">Front Line Supervisor </w:t>
            </w:r>
            <w:r w:rsidR="001D0A36" w:rsidRPr="00C6576F">
              <w:rPr>
                <w:b/>
                <w:bCs/>
                <w:i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leadership training </w:t>
            </w:r>
            <w:r w:rsidRPr="00165F70">
              <w:rPr>
                <w:b/>
                <w:bCs/>
                <w:sz w:val="20"/>
                <w:szCs w:val="20"/>
              </w:rPr>
              <w:t>program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65F7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FCB48C7" w14:textId="77777777" w:rsidR="001A3439" w:rsidRDefault="001A3439" w:rsidP="00C54F7F">
            <w:pPr>
              <w:rPr>
                <w:b/>
                <w:bCs/>
                <w:sz w:val="20"/>
                <w:szCs w:val="20"/>
              </w:rPr>
            </w:pPr>
          </w:p>
          <w:p w14:paraId="15EF7BDC" w14:textId="0E9463B8" w:rsidR="00121F3C" w:rsidRDefault="00D66398" w:rsidP="00C54F7F">
            <w:pPr>
              <w:rPr>
                <w:rStyle w:val="Hyperlink"/>
                <w:b/>
                <w:bCs/>
                <w:sz w:val="20"/>
                <w:szCs w:val="20"/>
              </w:rPr>
            </w:pPr>
            <w:r w:rsidRPr="00E41E5E">
              <w:rPr>
                <w:b/>
                <w:bCs/>
                <w:sz w:val="20"/>
                <w:szCs w:val="20"/>
              </w:rPr>
              <w:t xml:space="preserve">Go </w:t>
            </w:r>
            <w:r w:rsidR="0045277C">
              <w:rPr>
                <w:b/>
                <w:bCs/>
                <w:sz w:val="20"/>
                <w:szCs w:val="20"/>
              </w:rPr>
              <w:t xml:space="preserve">to </w:t>
            </w:r>
            <w:hyperlink r:id="rId6" w:history="1">
              <w:r w:rsidR="001A3439" w:rsidRPr="001A3439">
                <w:rPr>
                  <w:rStyle w:val="Hyperlink"/>
                  <w:b/>
                  <w:bCs/>
                  <w:sz w:val="20"/>
                  <w:szCs w:val="20"/>
                </w:rPr>
                <w:t>https://fcma.memberclicks.net/frontline2</w:t>
              </w:r>
            </w:hyperlink>
            <w:r w:rsidR="001A3439">
              <w:rPr>
                <w:b/>
                <w:bCs/>
                <w:sz w:val="20"/>
                <w:szCs w:val="20"/>
              </w:rPr>
              <w:t xml:space="preserve"> </w:t>
            </w:r>
            <w:r w:rsidR="005059FD">
              <w:rPr>
                <w:b/>
                <w:bCs/>
                <w:sz w:val="20"/>
                <w:szCs w:val="20"/>
              </w:rPr>
              <w:t xml:space="preserve">to </w:t>
            </w:r>
            <w:r w:rsidR="0045277C">
              <w:rPr>
                <w:b/>
                <w:bCs/>
                <w:sz w:val="20"/>
                <w:szCs w:val="20"/>
              </w:rPr>
              <w:t>register on-line</w:t>
            </w:r>
            <w:r w:rsidRPr="00E41E5E">
              <w:rPr>
                <w:b/>
                <w:bCs/>
                <w:sz w:val="20"/>
                <w:szCs w:val="20"/>
              </w:rPr>
              <w:t>, or for more information, please contact Mike Templeton at </w:t>
            </w:r>
            <w:hyperlink r:id="rId7" w:history="1">
              <w:r w:rsidRPr="00E41E5E">
                <w:rPr>
                  <w:rStyle w:val="Hyperlink"/>
                  <w:b/>
                  <w:bCs/>
                  <w:sz w:val="20"/>
                  <w:szCs w:val="20"/>
                </w:rPr>
                <w:t>mike@templetonms.com</w:t>
              </w:r>
            </w:hyperlink>
            <w:r w:rsidRPr="00E41E5E">
              <w:rPr>
                <w:b/>
                <w:bCs/>
                <w:sz w:val="20"/>
                <w:szCs w:val="20"/>
              </w:rPr>
              <w:t xml:space="preserve"> or </w:t>
            </w:r>
            <w:r w:rsidR="00046379">
              <w:rPr>
                <w:b/>
                <w:bCs/>
                <w:sz w:val="20"/>
                <w:szCs w:val="20"/>
              </w:rPr>
              <w:t xml:space="preserve">Stephanie Starling at </w:t>
            </w:r>
            <w:hyperlink r:id="rId8" w:history="1">
              <w:r w:rsidR="00046379" w:rsidRPr="004C1944">
                <w:rPr>
                  <w:rStyle w:val="Hyperlink"/>
                  <w:b/>
                  <w:bCs/>
                  <w:sz w:val="20"/>
                  <w:szCs w:val="20"/>
                </w:rPr>
                <w:t>stephanie@fcmaweb.com</w:t>
              </w:r>
            </w:hyperlink>
          </w:p>
          <w:p w14:paraId="41B0F42B" w14:textId="6E2442CE" w:rsidR="00764ADD" w:rsidRPr="00121F3C" w:rsidRDefault="00764ADD" w:rsidP="00C54F7F">
            <w:pPr>
              <w:rPr>
                <w:b/>
                <w:bCs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D66398" w:rsidRPr="00D66398" w14:paraId="3E931878" w14:textId="77777777" w:rsidTr="009A682C">
        <w:tc>
          <w:tcPr>
            <w:tcW w:w="11340" w:type="dxa"/>
            <w:gridSpan w:val="2"/>
            <w:tcBorders>
              <w:top w:val="single" w:sz="16" w:space="0" w:color="C1C1C1"/>
              <w:left w:val="nil"/>
              <w:bottom w:val="nil"/>
              <w:right w:val="nil"/>
            </w:tcBorders>
            <w:shd w:val="clear" w:color="auto" w:fill="D5D5D5"/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0FE0CFDD" w14:textId="779B2536" w:rsidR="00D66398" w:rsidRPr="00121F3C" w:rsidRDefault="00121F3C" w:rsidP="00121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Coast Manufacturers Association</w:t>
            </w:r>
            <w:r w:rsidR="00D66398" w:rsidRPr="00121F3C">
              <w:rPr>
                <w:sz w:val="20"/>
                <w:szCs w:val="20"/>
              </w:rPr>
              <w:t>| 1615 Huffingham Rd, Ste 2, Jacksonville, FL 32216 | (904) 296-9664</w:t>
            </w:r>
          </w:p>
        </w:tc>
      </w:tr>
    </w:tbl>
    <w:p w14:paraId="2C1E7C80" w14:textId="0B51DA85" w:rsidR="00DF21F4" w:rsidRDefault="00DF21F4" w:rsidP="00764ADD"/>
    <w:sectPr w:rsidR="00DF21F4" w:rsidSect="00121F3C">
      <w:pgSz w:w="12240" w:h="15840"/>
      <w:pgMar w:top="576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5346DC"/>
    <w:multiLevelType w:val="hybridMultilevel"/>
    <w:tmpl w:val="4412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B71A1"/>
    <w:multiLevelType w:val="hybridMultilevel"/>
    <w:tmpl w:val="15B6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0791E"/>
    <w:multiLevelType w:val="hybridMultilevel"/>
    <w:tmpl w:val="08A6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29427">
    <w:abstractNumId w:val="0"/>
  </w:num>
  <w:num w:numId="2" w16cid:durableId="2083336291">
    <w:abstractNumId w:val="1"/>
  </w:num>
  <w:num w:numId="3" w16cid:durableId="1140489904">
    <w:abstractNumId w:val="3"/>
  </w:num>
  <w:num w:numId="4" w16cid:durableId="875044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98"/>
    <w:rsid w:val="0000221B"/>
    <w:rsid w:val="00046379"/>
    <w:rsid w:val="00051DE0"/>
    <w:rsid w:val="000B6842"/>
    <w:rsid w:val="000D5C3A"/>
    <w:rsid w:val="00100AA9"/>
    <w:rsid w:val="00117085"/>
    <w:rsid w:val="00121F3C"/>
    <w:rsid w:val="00134F4A"/>
    <w:rsid w:val="0015655A"/>
    <w:rsid w:val="00165F70"/>
    <w:rsid w:val="00182305"/>
    <w:rsid w:val="001A3439"/>
    <w:rsid w:val="001B5763"/>
    <w:rsid w:val="001D0A36"/>
    <w:rsid w:val="001D610D"/>
    <w:rsid w:val="001F12DA"/>
    <w:rsid w:val="001F1C17"/>
    <w:rsid w:val="00233897"/>
    <w:rsid w:val="00237F38"/>
    <w:rsid w:val="0025264C"/>
    <w:rsid w:val="002E4779"/>
    <w:rsid w:val="0033364C"/>
    <w:rsid w:val="00360543"/>
    <w:rsid w:val="00365915"/>
    <w:rsid w:val="00367EE3"/>
    <w:rsid w:val="00397E6E"/>
    <w:rsid w:val="003D5323"/>
    <w:rsid w:val="00400E30"/>
    <w:rsid w:val="0043273C"/>
    <w:rsid w:val="00442C60"/>
    <w:rsid w:val="0045277C"/>
    <w:rsid w:val="004A3303"/>
    <w:rsid w:val="004C702A"/>
    <w:rsid w:val="005059FD"/>
    <w:rsid w:val="00530C32"/>
    <w:rsid w:val="00543A01"/>
    <w:rsid w:val="00570000"/>
    <w:rsid w:val="005B21E0"/>
    <w:rsid w:val="005C4A3D"/>
    <w:rsid w:val="00612F62"/>
    <w:rsid w:val="006426AF"/>
    <w:rsid w:val="00657CB4"/>
    <w:rsid w:val="006C4134"/>
    <w:rsid w:val="006E5D51"/>
    <w:rsid w:val="006F793E"/>
    <w:rsid w:val="00750B5D"/>
    <w:rsid w:val="00764ADD"/>
    <w:rsid w:val="00790ADD"/>
    <w:rsid w:val="007B31EA"/>
    <w:rsid w:val="007B6DA8"/>
    <w:rsid w:val="00803691"/>
    <w:rsid w:val="0081276C"/>
    <w:rsid w:val="00820683"/>
    <w:rsid w:val="00857111"/>
    <w:rsid w:val="00884EA7"/>
    <w:rsid w:val="0088555F"/>
    <w:rsid w:val="008E06B4"/>
    <w:rsid w:val="008E19EC"/>
    <w:rsid w:val="00921630"/>
    <w:rsid w:val="00991254"/>
    <w:rsid w:val="00992B8F"/>
    <w:rsid w:val="009A682C"/>
    <w:rsid w:val="009C51AB"/>
    <w:rsid w:val="009D3AA7"/>
    <w:rsid w:val="009D3BA9"/>
    <w:rsid w:val="00A31E00"/>
    <w:rsid w:val="00AC3015"/>
    <w:rsid w:val="00B82C96"/>
    <w:rsid w:val="00B833E9"/>
    <w:rsid w:val="00B93B63"/>
    <w:rsid w:val="00BB43C9"/>
    <w:rsid w:val="00BB59F8"/>
    <w:rsid w:val="00BD21C1"/>
    <w:rsid w:val="00C24D42"/>
    <w:rsid w:val="00C54F7F"/>
    <w:rsid w:val="00C6576F"/>
    <w:rsid w:val="00C72925"/>
    <w:rsid w:val="00C7305B"/>
    <w:rsid w:val="00C87347"/>
    <w:rsid w:val="00CC1CAC"/>
    <w:rsid w:val="00CC6D5B"/>
    <w:rsid w:val="00D30A99"/>
    <w:rsid w:val="00D66398"/>
    <w:rsid w:val="00DB3DE6"/>
    <w:rsid w:val="00DF21F4"/>
    <w:rsid w:val="00E4023E"/>
    <w:rsid w:val="00E41E5E"/>
    <w:rsid w:val="00E719C1"/>
    <w:rsid w:val="00F61440"/>
    <w:rsid w:val="00F8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F4DED"/>
  <w14:defaultImageDpi w14:val="300"/>
  <w15:docId w15:val="{66940106-7049-1A4A-9562-3979C597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3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330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57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A3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@fcmawe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@templeton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ma.memberclicks.net/frontline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Templeton Manufacturing Solutions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Templeton</dc:creator>
  <cp:keywords/>
  <dc:description/>
  <cp:lastModifiedBy>Mike Templeton</cp:lastModifiedBy>
  <cp:revision>15</cp:revision>
  <dcterms:created xsi:type="dcterms:W3CDTF">2022-11-07T19:03:00Z</dcterms:created>
  <dcterms:modified xsi:type="dcterms:W3CDTF">2023-01-26T18:24:00Z</dcterms:modified>
</cp:coreProperties>
</file>